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E51" w:rsidRDefault="00E45E51" w:rsidP="00E45E51">
      <w:pPr>
        <w:jc w:val="center"/>
        <w:rPr>
          <w:rFonts w:ascii="Times New Roman" w:hAnsi="Times New Roman"/>
          <w:sz w:val="28"/>
          <w:szCs w:val="28"/>
        </w:rPr>
      </w:pPr>
    </w:p>
    <w:p w:rsidR="00141EF1" w:rsidRDefault="00141EF1" w:rsidP="00E45E51">
      <w:pPr>
        <w:jc w:val="center"/>
        <w:rPr>
          <w:rFonts w:ascii="Times New Roman" w:hAnsi="Times New Roman"/>
          <w:sz w:val="28"/>
          <w:szCs w:val="28"/>
        </w:rPr>
      </w:pPr>
    </w:p>
    <w:p w:rsidR="00141EF1" w:rsidRDefault="00141EF1" w:rsidP="00141EF1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E45E51" w:rsidRPr="00E45E51" w:rsidRDefault="00E45E51" w:rsidP="00E45E51">
      <w:pPr>
        <w:jc w:val="center"/>
        <w:rPr>
          <w:rFonts w:ascii="Times New Roman" w:hAnsi="Times New Roman" w:cs="Times New Roman"/>
          <w:b/>
          <w:sz w:val="32"/>
          <w:szCs w:val="32"/>
          <w:shd w:val="clear" w:color="auto" w:fill="EEEEEE"/>
        </w:rPr>
      </w:pPr>
      <w:r w:rsidRPr="00E45E51">
        <w:rPr>
          <w:rFonts w:ascii="Times New Roman" w:hAnsi="Times New Roman" w:cs="Times New Roman"/>
          <w:b/>
          <w:sz w:val="32"/>
          <w:szCs w:val="32"/>
        </w:rPr>
        <w:t xml:space="preserve">Инструкция по прохождению опроса «Оценка занятий в кружках/секциях родителем 2022» </w:t>
      </w:r>
    </w:p>
    <w:p w:rsidR="00E45E51" w:rsidRPr="00E45E51" w:rsidRDefault="00E45E51" w:rsidP="00E45E51">
      <w:pPr>
        <w:pStyle w:val="ab"/>
        <w:numPr>
          <w:ilvl w:val="0"/>
          <w:numId w:val="3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t xml:space="preserve">На портале ПФДО </w:t>
      </w:r>
      <w:hyperlink r:id="rId5" w:history="1">
        <w:r w:rsidRPr="00E45E51">
          <w:rPr>
            <w:rStyle w:val="a3"/>
            <w:rFonts w:ascii="Times New Roman" w:hAnsi="Times New Roman" w:cs="Times New Roman"/>
            <w:sz w:val="28"/>
            <w:szCs w:val="28"/>
          </w:rPr>
          <w:t>https://tambov.pfdo.ru/app/</w:t>
        </w:r>
      </w:hyperlink>
      <w:r w:rsidRPr="00E45E51">
        <w:rPr>
          <w:rFonts w:ascii="Times New Roman" w:hAnsi="Times New Roman" w:cs="Times New Roman"/>
          <w:sz w:val="28"/>
          <w:szCs w:val="28"/>
        </w:rPr>
        <w:t xml:space="preserve"> войти в свой личный кабинет</w:t>
      </w:r>
    </w:p>
    <w:p w:rsidR="00E45E51" w:rsidRPr="00E45E51" w:rsidRDefault="00E45E51" w:rsidP="00E45E5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43550" cy="2562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51" w:rsidRPr="00E45E51" w:rsidRDefault="00E45E51" w:rsidP="00E45E5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3717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br w:type="page"/>
      </w:r>
    </w:p>
    <w:p w:rsidR="00E45E51" w:rsidRPr="00E45E51" w:rsidRDefault="00E45E51" w:rsidP="00E45E51">
      <w:pPr>
        <w:pStyle w:val="ab"/>
        <w:numPr>
          <w:ilvl w:val="0"/>
          <w:numId w:val="3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lastRenderedPageBreak/>
        <w:t xml:space="preserve">В разделе </w:t>
      </w:r>
      <w:r w:rsidRPr="00E45E51">
        <w:rPr>
          <w:rFonts w:ascii="Times New Roman" w:hAnsi="Times New Roman" w:cs="Times New Roman"/>
          <w:color w:val="002060"/>
          <w:sz w:val="28"/>
          <w:szCs w:val="28"/>
        </w:rPr>
        <w:t xml:space="preserve">«Внешние системы» </w:t>
      </w:r>
      <w:r w:rsidRPr="00E45E51">
        <w:rPr>
          <w:rFonts w:ascii="Times New Roman" w:hAnsi="Times New Roman" w:cs="Times New Roman"/>
          <w:sz w:val="28"/>
          <w:szCs w:val="28"/>
        </w:rPr>
        <w:t xml:space="preserve">выбрать вкладку </w:t>
      </w:r>
      <w:r w:rsidRPr="00E45E51">
        <w:rPr>
          <w:rFonts w:ascii="Times New Roman" w:hAnsi="Times New Roman" w:cs="Times New Roman"/>
          <w:color w:val="002060"/>
          <w:sz w:val="28"/>
          <w:szCs w:val="28"/>
        </w:rPr>
        <w:t xml:space="preserve">«Пройти опрос». </w:t>
      </w:r>
      <w:r w:rsidRPr="00E45E51">
        <w:rPr>
          <w:rFonts w:ascii="Times New Roman" w:hAnsi="Times New Roman" w:cs="Times New Roman"/>
          <w:sz w:val="28"/>
          <w:szCs w:val="28"/>
        </w:rPr>
        <w:t>После нажатия на кнопку осуществляется автоматический переход и авторизация в АСМА. </w:t>
      </w:r>
    </w:p>
    <w:p w:rsidR="00E45E51" w:rsidRPr="00E45E51" w:rsidRDefault="00E45E51" w:rsidP="00E45E51">
      <w:pPr>
        <w:jc w:val="center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28860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51" w:rsidRPr="00E45E51" w:rsidRDefault="00E45E51" w:rsidP="00E45E51">
      <w:pPr>
        <w:pStyle w:val="ab"/>
        <w:numPr>
          <w:ilvl w:val="0"/>
          <w:numId w:val="3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t xml:space="preserve">В открывшемся окне модуля «АСМА» пройти авторизацию, указав ваш логин (номер сертификата) и пароль от личного кабинета на портале ПФДО или нажав </w:t>
      </w:r>
      <w:r w:rsidRPr="00E45E51">
        <w:rPr>
          <w:rFonts w:ascii="Times New Roman" w:hAnsi="Times New Roman" w:cs="Times New Roman"/>
          <w:color w:val="002060"/>
          <w:sz w:val="28"/>
          <w:szCs w:val="28"/>
        </w:rPr>
        <w:t>«Войти через ПФДО»</w:t>
      </w:r>
    </w:p>
    <w:p w:rsidR="00E45E51" w:rsidRPr="00E45E51" w:rsidRDefault="00E45E51" w:rsidP="00E45E51">
      <w:pPr>
        <w:pStyle w:val="ab"/>
        <w:ind w:left="786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838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51" w:rsidRPr="00E45E51" w:rsidRDefault="00E45E51" w:rsidP="00E45E5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br w:type="page"/>
      </w:r>
    </w:p>
    <w:p w:rsidR="00E45E51" w:rsidRPr="00E45E51" w:rsidRDefault="00E45E51" w:rsidP="00E45E51">
      <w:pPr>
        <w:pStyle w:val="ab"/>
        <w:numPr>
          <w:ilvl w:val="0"/>
          <w:numId w:val="3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lastRenderedPageBreak/>
        <w:t xml:space="preserve">В открывшемся окне выбрать вкладку </w:t>
      </w:r>
      <w:r w:rsidRPr="00E45E51">
        <w:rPr>
          <w:rFonts w:ascii="Times New Roman" w:hAnsi="Times New Roman" w:cs="Times New Roman"/>
          <w:color w:val="002060"/>
          <w:sz w:val="28"/>
          <w:szCs w:val="28"/>
        </w:rPr>
        <w:t>«Не пройденные»</w:t>
      </w:r>
      <w:r w:rsidRPr="00E45E51">
        <w:rPr>
          <w:rFonts w:ascii="Times New Roman" w:hAnsi="Times New Roman" w:cs="Times New Roman"/>
          <w:sz w:val="28"/>
          <w:szCs w:val="28"/>
        </w:rPr>
        <w:t xml:space="preserve"> и нажать зеленую кнопку </w:t>
      </w:r>
      <w:r w:rsidRPr="00E45E51">
        <w:rPr>
          <w:rFonts w:ascii="Times New Roman" w:hAnsi="Times New Roman" w:cs="Times New Roman"/>
          <w:color w:val="002060"/>
          <w:sz w:val="28"/>
          <w:szCs w:val="28"/>
        </w:rPr>
        <w:t>«Пройти опрос»</w:t>
      </w: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2695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 w:rsidP="00E45E51">
      <w:pPr>
        <w:pStyle w:val="ab"/>
        <w:numPr>
          <w:ilvl w:val="0"/>
          <w:numId w:val="3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t xml:space="preserve">В окне модуля «АСМА» нажать </w:t>
      </w:r>
      <w:r w:rsidRPr="00E45E51">
        <w:rPr>
          <w:rFonts w:ascii="Times New Roman" w:hAnsi="Times New Roman" w:cs="Times New Roman"/>
          <w:color w:val="002060"/>
          <w:sz w:val="28"/>
          <w:szCs w:val="28"/>
        </w:rPr>
        <w:t>«Начать прохождение»</w:t>
      </w:r>
    </w:p>
    <w:p w:rsidR="00E45E51" w:rsidRPr="00E45E51" w:rsidRDefault="00E45E51" w:rsidP="00E45E51">
      <w:pPr>
        <w:pStyle w:val="ab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1621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 w:rsidP="00E45E51">
      <w:pPr>
        <w:pStyle w:val="ab"/>
        <w:numPr>
          <w:ilvl w:val="0"/>
          <w:numId w:val="3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t xml:space="preserve">Выбрать программу для оценки. </w:t>
      </w:r>
      <w:r w:rsidRPr="00E45E51">
        <w:rPr>
          <w:rStyle w:val="ac"/>
          <w:rFonts w:ascii="Times New Roman" w:hAnsi="Times New Roman" w:cs="Times New Roman"/>
          <w:sz w:val="28"/>
          <w:szCs w:val="28"/>
        </w:rPr>
        <w:t xml:space="preserve">Если у вас более 1 зачисления, имеется возможность выбрать несколько программ для оценки одновременно. </w:t>
      </w:r>
      <w:r w:rsidRPr="00E45E51">
        <w:rPr>
          <w:rFonts w:ascii="Times New Roman" w:hAnsi="Times New Roman" w:cs="Times New Roman"/>
          <w:sz w:val="28"/>
          <w:szCs w:val="28"/>
        </w:rPr>
        <w:t>После выбора интересующего опроса обратите внимание на раздел "Выберите программу для оценивания". Поместите курсор в поле "выберите программу", выберите интересующую программу, и нажмите кнопку "Добавить в список оценки".  Проведите эту операцию для каждой следующей программы. </w:t>
      </w:r>
      <w:r w:rsidRPr="00E45E51">
        <w:rPr>
          <w:rFonts w:ascii="Times New Roman" w:hAnsi="Times New Roman" w:cs="Times New Roman"/>
          <w:sz w:val="28"/>
          <w:szCs w:val="28"/>
        </w:rPr>
        <w:br/>
        <w:t>В случае, если вы передумали оценивать какую-либо программу из списка, ее можно удалить с помощью иконки "X", которая находится справа от заголовка</w:t>
      </w:r>
    </w:p>
    <w:p w:rsidR="00E45E51" w:rsidRPr="00E45E51" w:rsidRDefault="00E45E51" w:rsidP="00E45E51">
      <w:pPr>
        <w:pStyle w:val="ab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3086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 w:rsidP="00E45E51">
      <w:pPr>
        <w:pStyle w:val="ab"/>
        <w:numPr>
          <w:ilvl w:val="0"/>
          <w:numId w:val="3"/>
        </w:numPr>
        <w:spacing w:after="160" w:line="25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t xml:space="preserve">Нажать кнопку </w:t>
      </w:r>
      <w:r w:rsidRPr="00E45E51">
        <w:rPr>
          <w:rFonts w:ascii="Times New Roman" w:hAnsi="Times New Roman" w:cs="Times New Roman"/>
          <w:color w:val="002060"/>
          <w:sz w:val="28"/>
          <w:szCs w:val="28"/>
        </w:rPr>
        <w:t xml:space="preserve">«Начать прохождение» </w:t>
      </w:r>
      <w:r w:rsidRPr="00E45E51">
        <w:rPr>
          <w:rFonts w:ascii="Times New Roman" w:hAnsi="Times New Roman" w:cs="Times New Roman"/>
          <w:sz w:val="28"/>
          <w:szCs w:val="28"/>
        </w:rPr>
        <w:t xml:space="preserve">и с помощью ползунков ответить на вопросы. </w:t>
      </w: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847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 w:rsidP="00E45E5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t>В процессе прохождения опроса вы можете сохранить опрос как черновик и пройти его позже. Нажмите кнопку “Сохранить без отправки” и анкета будет сохранена и доступна для последующего прохождения, в разделе “Черновики”.</w:t>
      </w:r>
    </w:p>
    <w:p w:rsidR="00E45E51" w:rsidRPr="00E45E51" w:rsidRDefault="00E45E51" w:rsidP="00E45E5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 w:rsidP="00E45E51">
      <w:pPr>
        <w:pStyle w:val="ab"/>
        <w:jc w:val="both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br w:type="page"/>
      </w:r>
    </w:p>
    <w:p w:rsidR="00E45E51" w:rsidRPr="00E45E51" w:rsidRDefault="00E45E51" w:rsidP="00E45E51">
      <w:pPr>
        <w:pStyle w:val="ab"/>
        <w:numPr>
          <w:ilvl w:val="0"/>
          <w:numId w:val="3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lastRenderedPageBreak/>
        <w:t xml:space="preserve">После прохождения опроса нажать кнопку </w:t>
      </w:r>
      <w:r w:rsidRPr="00E45E51">
        <w:rPr>
          <w:rFonts w:ascii="Times New Roman" w:hAnsi="Times New Roman" w:cs="Times New Roman"/>
          <w:color w:val="002060"/>
          <w:sz w:val="28"/>
          <w:szCs w:val="28"/>
        </w:rPr>
        <w:t>«Отправить»</w:t>
      </w: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825" cy="22002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51" w:rsidRPr="00E45E51" w:rsidRDefault="00E45E51" w:rsidP="00E45E51">
      <w:pPr>
        <w:pStyle w:val="ab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  <w:r w:rsidRPr="00E45E51">
        <w:rPr>
          <w:rStyle w:val="ac"/>
          <w:rFonts w:ascii="Times New Roman" w:hAnsi="Times New Roman" w:cs="Times New Roman"/>
          <w:sz w:val="28"/>
          <w:szCs w:val="28"/>
        </w:rPr>
        <w:t>Обратите внимание</w:t>
      </w:r>
      <w:r w:rsidRPr="00E45E5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: ваша анкета </w:t>
      </w:r>
      <w:r w:rsidRPr="00E45E51">
        <w:rPr>
          <w:rStyle w:val="ac"/>
          <w:rFonts w:ascii="Times New Roman" w:hAnsi="Times New Roman" w:cs="Times New Roman"/>
          <w:sz w:val="28"/>
          <w:szCs w:val="28"/>
        </w:rPr>
        <w:t>не</w:t>
      </w:r>
      <w:r w:rsidRPr="00E45E51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будет засчитана, если вы не нажмете кнопку “Отправить”.</w:t>
      </w:r>
    </w:p>
    <w:p w:rsidR="00E45E51" w:rsidRPr="00E45E51" w:rsidRDefault="00E45E51" w:rsidP="00E45E51">
      <w:pPr>
        <w:pStyle w:val="ab"/>
        <w:jc w:val="both"/>
        <w:rPr>
          <w:rStyle w:val="ac"/>
          <w:rFonts w:ascii="Times New Roman" w:hAnsi="Times New Roman" w:cs="Times New Roman"/>
          <w:b w:val="0"/>
          <w:sz w:val="28"/>
          <w:szCs w:val="28"/>
        </w:rPr>
      </w:pPr>
    </w:p>
    <w:p w:rsidR="00E45E51" w:rsidRPr="00E45E51" w:rsidRDefault="00E45E51" w:rsidP="00E45E51">
      <w:pPr>
        <w:pStyle w:val="ab"/>
        <w:numPr>
          <w:ilvl w:val="0"/>
          <w:numId w:val="3"/>
        </w:numPr>
        <w:spacing w:after="160" w:line="25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5E51">
        <w:rPr>
          <w:rStyle w:val="ac"/>
          <w:rFonts w:ascii="Times New Roman" w:hAnsi="Times New Roman" w:cs="Times New Roman"/>
          <w:b w:val="0"/>
          <w:sz w:val="28"/>
          <w:szCs w:val="28"/>
        </w:rPr>
        <w:t>Опрос считается пройденным полностью лишь в том случае, если вы оценили все программы из списка. В противном случае опрос останется в разделе "черновики", и это нормально.</w:t>
      </w: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581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51" w:rsidRPr="00E45E51" w:rsidRDefault="00E45E51" w:rsidP="00E45E51">
      <w:pPr>
        <w:pStyle w:val="ab"/>
        <w:jc w:val="center"/>
        <w:rPr>
          <w:rFonts w:ascii="Times New Roman" w:hAnsi="Times New Roman" w:cs="Times New Roman"/>
          <w:sz w:val="28"/>
          <w:szCs w:val="28"/>
        </w:rPr>
      </w:pPr>
    </w:p>
    <w:p w:rsidR="00E45E51" w:rsidRPr="00E45E51" w:rsidRDefault="00E45E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br w:type="page"/>
      </w:r>
    </w:p>
    <w:p w:rsidR="00E45E51" w:rsidRPr="00E45E51" w:rsidRDefault="00E45E51" w:rsidP="00E45E51">
      <w:pPr>
        <w:pStyle w:val="ab"/>
        <w:numPr>
          <w:ilvl w:val="0"/>
          <w:numId w:val="3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E45E51">
        <w:rPr>
          <w:rFonts w:ascii="Times New Roman" w:hAnsi="Times New Roman" w:cs="Times New Roman"/>
          <w:sz w:val="28"/>
          <w:szCs w:val="28"/>
        </w:rPr>
        <w:lastRenderedPageBreak/>
        <w:t xml:space="preserve">Чтобы продолжить проходить опрос нажмите вкладку </w:t>
      </w:r>
      <w:r w:rsidRPr="00E45E51">
        <w:rPr>
          <w:rFonts w:ascii="Times New Roman" w:hAnsi="Times New Roman" w:cs="Times New Roman"/>
          <w:color w:val="002060"/>
          <w:sz w:val="28"/>
          <w:szCs w:val="28"/>
        </w:rPr>
        <w:t>«Частично пройденные»</w:t>
      </w:r>
      <w:r w:rsidRPr="00E45E51">
        <w:rPr>
          <w:rFonts w:ascii="Times New Roman" w:hAnsi="Times New Roman" w:cs="Times New Roman"/>
          <w:sz w:val="28"/>
          <w:szCs w:val="28"/>
        </w:rPr>
        <w:t xml:space="preserve"> далее </w:t>
      </w:r>
      <w:r w:rsidRPr="00E45E51">
        <w:rPr>
          <w:rFonts w:ascii="Times New Roman" w:hAnsi="Times New Roman" w:cs="Times New Roman"/>
          <w:color w:val="002060"/>
          <w:sz w:val="28"/>
          <w:szCs w:val="28"/>
        </w:rPr>
        <w:t>«Продолжить прохождение»</w:t>
      </w:r>
    </w:p>
    <w:p w:rsidR="00E45E51" w:rsidRPr="00534467" w:rsidRDefault="00E45E51" w:rsidP="00E45E51">
      <w:pPr>
        <w:pStyle w:val="ab"/>
        <w:ind w:left="78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0575" cy="2600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E51" w:rsidRPr="00534467" w:rsidSect="00E45E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DC35FD"/>
    <w:multiLevelType w:val="multilevel"/>
    <w:tmpl w:val="B33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70A27"/>
    <w:multiLevelType w:val="hybridMultilevel"/>
    <w:tmpl w:val="47888CE4"/>
    <w:lvl w:ilvl="0" w:tplc="A8BCA6DA">
      <w:start w:val="1"/>
      <w:numFmt w:val="decimal"/>
      <w:lvlText w:val="%1."/>
      <w:lvlJc w:val="left"/>
      <w:pPr>
        <w:ind w:left="786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F4378"/>
    <w:multiLevelType w:val="multilevel"/>
    <w:tmpl w:val="08EA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42"/>
    <w:rsid w:val="0000092D"/>
    <w:rsid w:val="00004448"/>
    <w:rsid w:val="00004B38"/>
    <w:rsid w:val="00023D1B"/>
    <w:rsid w:val="00025B48"/>
    <w:rsid w:val="00027115"/>
    <w:rsid w:val="00042D23"/>
    <w:rsid w:val="00044342"/>
    <w:rsid w:val="0004473E"/>
    <w:rsid w:val="00051A4E"/>
    <w:rsid w:val="00064048"/>
    <w:rsid w:val="00072D9B"/>
    <w:rsid w:val="000959B7"/>
    <w:rsid w:val="000A5E9C"/>
    <w:rsid w:val="000B69DE"/>
    <w:rsid w:val="000C4DD6"/>
    <w:rsid w:val="000E3667"/>
    <w:rsid w:val="000F58EF"/>
    <w:rsid w:val="000F595A"/>
    <w:rsid w:val="000F6921"/>
    <w:rsid w:val="000F7812"/>
    <w:rsid w:val="0011061D"/>
    <w:rsid w:val="00113AD5"/>
    <w:rsid w:val="0013269E"/>
    <w:rsid w:val="00133133"/>
    <w:rsid w:val="00133513"/>
    <w:rsid w:val="001342D7"/>
    <w:rsid w:val="001370EF"/>
    <w:rsid w:val="00141EF1"/>
    <w:rsid w:val="00142ABB"/>
    <w:rsid w:val="00146117"/>
    <w:rsid w:val="00167CE3"/>
    <w:rsid w:val="00170E14"/>
    <w:rsid w:val="00173950"/>
    <w:rsid w:val="00180AE1"/>
    <w:rsid w:val="00183E8B"/>
    <w:rsid w:val="00190067"/>
    <w:rsid w:val="001A6C4C"/>
    <w:rsid w:val="001B134C"/>
    <w:rsid w:val="001B4F1C"/>
    <w:rsid w:val="001C4A2B"/>
    <w:rsid w:val="001C72E6"/>
    <w:rsid w:val="001D0485"/>
    <w:rsid w:val="001E0D83"/>
    <w:rsid w:val="001E22A5"/>
    <w:rsid w:val="001E7E6B"/>
    <w:rsid w:val="00212171"/>
    <w:rsid w:val="00222E79"/>
    <w:rsid w:val="00234350"/>
    <w:rsid w:val="00235950"/>
    <w:rsid w:val="0023743E"/>
    <w:rsid w:val="0024106D"/>
    <w:rsid w:val="00252B66"/>
    <w:rsid w:val="00254029"/>
    <w:rsid w:val="002775E0"/>
    <w:rsid w:val="002777B4"/>
    <w:rsid w:val="002779DE"/>
    <w:rsid w:val="00284042"/>
    <w:rsid w:val="0028508B"/>
    <w:rsid w:val="002863CF"/>
    <w:rsid w:val="002923DE"/>
    <w:rsid w:val="002A04DF"/>
    <w:rsid w:val="002B0BD6"/>
    <w:rsid w:val="002B20A7"/>
    <w:rsid w:val="002B602F"/>
    <w:rsid w:val="002B706A"/>
    <w:rsid w:val="002C061C"/>
    <w:rsid w:val="002D3C4D"/>
    <w:rsid w:val="002D516E"/>
    <w:rsid w:val="002D76BB"/>
    <w:rsid w:val="002F445C"/>
    <w:rsid w:val="002F5644"/>
    <w:rsid w:val="002F7B42"/>
    <w:rsid w:val="00312859"/>
    <w:rsid w:val="00314FAD"/>
    <w:rsid w:val="00327FD2"/>
    <w:rsid w:val="0033098C"/>
    <w:rsid w:val="003341A9"/>
    <w:rsid w:val="00336CA4"/>
    <w:rsid w:val="00354FD2"/>
    <w:rsid w:val="00361990"/>
    <w:rsid w:val="003739CE"/>
    <w:rsid w:val="003776FD"/>
    <w:rsid w:val="0038366A"/>
    <w:rsid w:val="003877E1"/>
    <w:rsid w:val="003878D3"/>
    <w:rsid w:val="003A0329"/>
    <w:rsid w:val="003B5BB2"/>
    <w:rsid w:val="003C7156"/>
    <w:rsid w:val="003F1F63"/>
    <w:rsid w:val="003F2E9F"/>
    <w:rsid w:val="00405177"/>
    <w:rsid w:val="00407689"/>
    <w:rsid w:val="00414485"/>
    <w:rsid w:val="00414506"/>
    <w:rsid w:val="00414899"/>
    <w:rsid w:val="00427992"/>
    <w:rsid w:val="0043126B"/>
    <w:rsid w:val="00437273"/>
    <w:rsid w:val="00437450"/>
    <w:rsid w:val="00450472"/>
    <w:rsid w:val="00451B62"/>
    <w:rsid w:val="0045421F"/>
    <w:rsid w:val="00460155"/>
    <w:rsid w:val="004622C2"/>
    <w:rsid w:val="00462FC0"/>
    <w:rsid w:val="00464EC1"/>
    <w:rsid w:val="0049011B"/>
    <w:rsid w:val="004A18ED"/>
    <w:rsid w:val="004A3A98"/>
    <w:rsid w:val="004A47AE"/>
    <w:rsid w:val="004A47FC"/>
    <w:rsid w:val="004B2268"/>
    <w:rsid w:val="004B3E7F"/>
    <w:rsid w:val="004C7F67"/>
    <w:rsid w:val="004E14B3"/>
    <w:rsid w:val="004F1470"/>
    <w:rsid w:val="004F7A89"/>
    <w:rsid w:val="00502FDC"/>
    <w:rsid w:val="00504737"/>
    <w:rsid w:val="00504EE0"/>
    <w:rsid w:val="005074E1"/>
    <w:rsid w:val="00510A21"/>
    <w:rsid w:val="0052047C"/>
    <w:rsid w:val="00527B4F"/>
    <w:rsid w:val="00530AF0"/>
    <w:rsid w:val="00530E13"/>
    <w:rsid w:val="00531252"/>
    <w:rsid w:val="00532A62"/>
    <w:rsid w:val="00533899"/>
    <w:rsid w:val="00534467"/>
    <w:rsid w:val="005359F3"/>
    <w:rsid w:val="00554400"/>
    <w:rsid w:val="00554416"/>
    <w:rsid w:val="005560A3"/>
    <w:rsid w:val="00593294"/>
    <w:rsid w:val="00595196"/>
    <w:rsid w:val="005A4330"/>
    <w:rsid w:val="005B25CD"/>
    <w:rsid w:val="005B3ED8"/>
    <w:rsid w:val="005C3C86"/>
    <w:rsid w:val="005D0C6D"/>
    <w:rsid w:val="005D1F7B"/>
    <w:rsid w:val="005D475E"/>
    <w:rsid w:val="005D4894"/>
    <w:rsid w:val="00600000"/>
    <w:rsid w:val="00600459"/>
    <w:rsid w:val="00611D69"/>
    <w:rsid w:val="00615F59"/>
    <w:rsid w:val="00633659"/>
    <w:rsid w:val="00634EB3"/>
    <w:rsid w:val="00645037"/>
    <w:rsid w:val="006500FA"/>
    <w:rsid w:val="0066006C"/>
    <w:rsid w:val="006612C1"/>
    <w:rsid w:val="00683105"/>
    <w:rsid w:val="00696B9E"/>
    <w:rsid w:val="006C6495"/>
    <w:rsid w:val="006D0FCC"/>
    <w:rsid w:val="006D7E0E"/>
    <w:rsid w:val="006E6869"/>
    <w:rsid w:val="00702EE3"/>
    <w:rsid w:val="00716357"/>
    <w:rsid w:val="0073062F"/>
    <w:rsid w:val="00744A5F"/>
    <w:rsid w:val="00745197"/>
    <w:rsid w:val="0075061C"/>
    <w:rsid w:val="00750DB8"/>
    <w:rsid w:val="00754939"/>
    <w:rsid w:val="00756F63"/>
    <w:rsid w:val="00757FA1"/>
    <w:rsid w:val="00780283"/>
    <w:rsid w:val="00785259"/>
    <w:rsid w:val="00794824"/>
    <w:rsid w:val="007A4B19"/>
    <w:rsid w:val="007B1BC2"/>
    <w:rsid w:val="007B75B2"/>
    <w:rsid w:val="007C1C33"/>
    <w:rsid w:val="007E23DB"/>
    <w:rsid w:val="007E45F6"/>
    <w:rsid w:val="007F5E5F"/>
    <w:rsid w:val="00812187"/>
    <w:rsid w:val="00814587"/>
    <w:rsid w:val="00815A4D"/>
    <w:rsid w:val="00821A87"/>
    <w:rsid w:val="00824B4A"/>
    <w:rsid w:val="008275E1"/>
    <w:rsid w:val="0082768E"/>
    <w:rsid w:val="00833EB8"/>
    <w:rsid w:val="00852364"/>
    <w:rsid w:val="00852A9F"/>
    <w:rsid w:val="00856E4E"/>
    <w:rsid w:val="00861ED8"/>
    <w:rsid w:val="00863A2E"/>
    <w:rsid w:val="00872D98"/>
    <w:rsid w:val="008953AE"/>
    <w:rsid w:val="0089664D"/>
    <w:rsid w:val="008A1A91"/>
    <w:rsid w:val="008B7E98"/>
    <w:rsid w:val="008C0F5E"/>
    <w:rsid w:val="008D40F9"/>
    <w:rsid w:val="009101EC"/>
    <w:rsid w:val="009123B7"/>
    <w:rsid w:val="009133FC"/>
    <w:rsid w:val="009200B7"/>
    <w:rsid w:val="0092285C"/>
    <w:rsid w:val="00936078"/>
    <w:rsid w:val="00936EE4"/>
    <w:rsid w:val="00940932"/>
    <w:rsid w:val="0095431F"/>
    <w:rsid w:val="0096203A"/>
    <w:rsid w:val="00966290"/>
    <w:rsid w:val="00967BB2"/>
    <w:rsid w:val="00971625"/>
    <w:rsid w:val="0098229F"/>
    <w:rsid w:val="00985F15"/>
    <w:rsid w:val="009928E3"/>
    <w:rsid w:val="00997388"/>
    <w:rsid w:val="009B2A2D"/>
    <w:rsid w:val="009C1858"/>
    <w:rsid w:val="009C19E4"/>
    <w:rsid w:val="009F50D9"/>
    <w:rsid w:val="00A0728E"/>
    <w:rsid w:val="00A16E7E"/>
    <w:rsid w:val="00A216FB"/>
    <w:rsid w:val="00A26630"/>
    <w:rsid w:val="00A34394"/>
    <w:rsid w:val="00A56B3E"/>
    <w:rsid w:val="00A61FAE"/>
    <w:rsid w:val="00A646E4"/>
    <w:rsid w:val="00A65954"/>
    <w:rsid w:val="00A75786"/>
    <w:rsid w:val="00A76B24"/>
    <w:rsid w:val="00A875BB"/>
    <w:rsid w:val="00A9294E"/>
    <w:rsid w:val="00A92C0C"/>
    <w:rsid w:val="00A95D98"/>
    <w:rsid w:val="00AA28AE"/>
    <w:rsid w:val="00AB1800"/>
    <w:rsid w:val="00AB6C4E"/>
    <w:rsid w:val="00AC1AE0"/>
    <w:rsid w:val="00AC45C4"/>
    <w:rsid w:val="00AD36FD"/>
    <w:rsid w:val="00AD485E"/>
    <w:rsid w:val="00AD5B06"/>
    <w:rsid w:val="00AE0EF8"/>
    <w:rsid w:val="00AE154F"/>
    <w:rsid w:val="00AF242B"/>
    <w:rsid w:val="00AF5EEC"/>
    <w:rsid w:val="00B02808"/>
    <w:rsid w:val="00B07211"/>
    <w:rsid w:val="00B13066"/>
    <w:rsid w:val="00B22681"/>
    <w:rsid w:val="00B47C26"/>
    <w:rsid w:val="00B521C8"/>
    <w:rsid w:val="00B5448E"/>
    <w:rsid w:val="00B731AA"/>
    <w:rsid w:val="00B847B4"/>
    <w:rsid w:val="00B84E17"/>
    <w:rsid w:val="00BA002E"/>
    <w:rsid w:val="00BA3402"/>
    <w:rsid w:val="00BA6782"/>
    <w:rsid w:val="00BB0BF6"/>
    <w:rsid w:val="00BB2421"/>
    <w:rsid w:val="00BB3904"/>
    <w:rsid w:val="00BB551F"/>
    <w:rsid w:val="00BD44B7"/>
    <w:rsid w:val="00BE2366"/>
    <w:rsid w:val="00BE5300"/>
    <w:rsid w:val="00BF6FB3"/>
    <w:rsid w:val="00C02D96"/>
    <w:rsid w:val="00C11695"/>
    <w:rsid w:val="00C240F7"/>
    <w:rsid w:val="00C2465D"/>
    <w:rsid w:val="00C27EE8"/>
    <w:rsid w:val="00C40067"/>
    <w:rsid w:val="00C411A0"/>
    <w:rsid w:val="00C4209E"/>
    <w:rsid w:val="00C479A6"/>
    <w:rsid w:val="00C56A71"/>
    <w:rsid w:val="00C65ED5"/>
    <w:rsid w:val="00C76928"/>
    <w:rsid w:val="00C8093D"/>
    <w:rsid w:val="00C81180"/>
    <w:rsid w:val="00C85A48"/>
    <w:rsid w:val="00C869C8"/>
    <w:rsid w:val="00CB1090"/>
    <w:rsid w:val="00CC346A"/>
    <w:rsid w:val="00CE2DE8"/>
    <w:rsid w:val="00CE5979"/>
    <w:rsid w:val="00CF05C4"/>
    <w:rsid w:val="00CF6B70"/>
    <w:rsid w:val="00D03D06"/>
    <w:rsid w:val="00D16CC5"/>
    <w:rsid w:val="00D37DC1"/>
    <w:rsid w:val="00D5370E"/>
    <w:rsid w:val="00D57F1F"/>
    <w:rsid w:val="00D6118B"/>
    <w:rsid w:val="00D7095F"/>
    <w:rsid w:val="00D850E7"/>
    <w:rsid w:val="00D92E6A"/>
    <w:rsid w:val="00D96533"/>
    <w:rsid w:val="00DA3991"/>
    <w:rsid w:val="00DA6D34"/>
    <w:rsid w:val="00DB081A"/>
    <w:rsid w:val="00DB207A"/>
    <w:rsid w:val="00DB520C"/>
    <w:rsid w:val="00DB6233"/>
    <w:rsid w:val="00DD1216"/>
    <w:rsid w:val="00DD6574"/>
    <w:rsid w:val="00E021A6"/>
    <w:rsid w:val="00E04BBF"/>
    <w:rsid w:val="00E05602"/>
    <w:rsid w:val="00E1149B"/>
    <w:rsid w:val="00E1309A"/>
    <w:rsid w:val="00E215B7"/>
    <w:rsid w:val="00E216B8"/>
    <w:rsid w:val="00E239FA"/>
    <w:rsid w:val="00E26E79"/>
    <w:rsid w:val="00E365AA"/>
    <w:rsid w:val="00E367D1"/>
    <w:rsid w:val="00E36D6E"/>
    <w:rsid w:val="00E420C6"/>
    <w:rsid w:val="00E4461C"/>
    <w:rsid w:val="00E45E51"/>
    <w:rsid w:val="00E535E8"/>
    <w:rsid w:val="00E536EA"/>
    <w:rsid w:val="00E60712"/>
    <w:rsid w:val="00E654D7"/>
    <w:rsid w:val="00E77735"/>
    <w:rsid w:val="00EA7505"/>
    <w:rsid w:val="00EB12EB"/>
    <w:rsid w:val="00EB6272"/>
    <w:rsid w:val="00ED15AA"/>
    <w:rsid w:val="00ED4C60"/>
    <w:rsid w:val="00EE1512"/>
    <w:rsid w:val="00EE3E8D"/>
    <w:rsid w:val="00EF2D72"/>
    <w:rsid w:val="00EF2F41"/>
    <w:rsid w:val="00EF48E4"/>
    <w:rsid w:val="00EF6412"/>
    <w:rsid w:val="00F01EE0"/>
    <w:rsid w:val="00F05297"/>
    <w:rsid w:val="00F07A5D"/>
    <w:rsid w:val="00F20787"/>
    <w:rsid w:val="00F3660B"/>
    <w:rsid w:val="00F36688"/>
    <w:rsid w:val="00F405CF"/>
    <w:rsid w:val="00F459D1"/>
    <w:rsid w:val="00F618BE"/>
    <w:rsid w:val="00F63241"/>
    <w:rsid w:val="00F82C45"/>
    <w:rsid w:val="00FA0AC8"/>
    <w:rsid w:val="00FA1408"/>
    <w:rsid w:val="00FB09D5"/>
    <w:rsid w:val="00FC2B0E"/>
    <w:rsid w:val="00FF2955"/>
    <w:rsid w:val="00FF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D20E20C-47B0-4430-9EFC-80ABFB22B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5C4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uiPriority w:val="99"/>
    <w:rsid w:val="002D516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3">
    <w:name w:val="Hyperlink"/>
    <w:basedOn w:val="a0"/>
    <w:uiPriority w:val="99"/>
    <w:rsid w:val="002D516E"/>
    <w:rPr>
      <w:color w:val="0000FF"/>
      <w:u w:val="single"/>
    </w:rPr>
  </w:style>
  <w:style w:type="paragraph" w:styleId="a4">
    <w:name w:val="Normal (Web)"/>
    <w:basedOn w:val="a"/>
    <w:uiPriority w:val="99"/>
    <w:rsid w:val="00C11695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6C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C6495"/>
    <w:rPr>
      <w:rFonts w:ascii="Tahoma" w:hAnsi="Tahoma" w:cs="Tahoma"/>
      <w:sz w:val="16"/>
      <w:szCs w:val="16"/>
      <w:lang w:eastAsia="en-US"/>
    </w:rPr>
  </w:style>
  <w:style w:type="character" w:styleId="a7">
    <w:name w:val="FollowedHyperlink"/>
    <w:basedOn w:val="a0"/>
    <w:uiPriority w:val="99"/>
    <w:semiHidden/>
    <w:rsid w:val="004B2268"/>
    <w:rPr>
      <w:color w:val="800080"/>
      <w:u w:val="single"/>
    </w:rPr>
  </w:style>
  <w:style w:type="table" w:styleId="a8">
    <w:name w:val="Table Grid"/>
    <w:basedOn w:val="a1"/>
    <w:uiPriority w:val="59"/>
    <w:rsid w:val="000F595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uiPriority w:val="99"/>
    <w:rsid w:val="00A65954"/>
  </w:style>
  <w:style w:type="paragraph" w:styleId="a9">
    <w:name w:val="No Spacing"/>
    <w:link w:val="aa"/>
    <w:uiPriority w:val="1"/>
    <w:qFormat/>
    <w:rsid w:val="00361990"/>
    <w:rPr>
      <w:lang w:eastAsia="en-US"/>
    </w:rPr>
  </w:style>
  <w:style w:type="character" w:customStyle="1" w:styleId="aa">
    <w:name w:val="Без интервала Знак"/>
    <w:link w:val="a9"/>
    <w:uiPriority w:val="1"/>
    <w:locked/>
    <w:rsid w:val="00814587"/>
    <w:rPr>
      <w:lang w:eastAsia="en-US"/>
    </w:rPr>
  </w:style>
  <w:style w:type="paragraph" w:styleId="ab">
    <w:name w:val="List Paragraph"/>
    <w:basedOn w:val="a"/>
    <w:uiPriority w:val="34"/>
    <w:qFormat/>
    <w:rsid w:val="00AE0EF8"/>
    <w:pPr>
      <w:ind w:left="720"/>
      <w:contextualSpacing/>
    </w:pPr>
  </w:style>
  <w:style w:type="character" w:styleId="ac">
    <w:name w:val="Strong"/>
    <w:basedOn w:val="a0"/>
    <w:uiPriority w:val="22"/>
    <w:qFormat/>
    <w:locked/>
    <w:rsid w:val="00E45E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90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4668">
              <w:marLeft w:val="227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6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167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418561">
              <w:marLeft w:val="187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71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ambov.pfdo.ru/app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ТАМБОВСКОЕ ОБЛАСТНОЕ ГОСУДАРСТВЕННОЕ БЮДЖЕТНОЕ ОБРАЗОВАТЕЛЬНОЕ УЧРЕЖДЕНИЕ ДОПОЛНИТЕЛЬНОГО ОБРАЗОВАНИЯ</vt:lpstr>
    </vt:vector>
  </TitlesOfParts>
  <Company/>
  <LinksUpToDate>false</LinksUpToDate>
  <CharactersWithSpaces>1965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ТАМБОВСКОЕ ОБЛАСТНОЕ ГОСУДАРСТВЕННОЕ БЮДЖЕТНОЕ ОБРАЗОВАТЕЛЬНОЕ УЧРЕЖДЕНИЕ ДОПОЛНИТЕЛЬНОГО ОБРАЗОВАНИЯ</dc:title>
  <dc:creator>user31</dc:creator>
  <cp:lastModifiedBy>Учетная запись Майкрософт</cp:lastModifiedBy>
  <cp:revision>2</cp:revision>
  <cp:lastPrinted>2017-11-02T11:35:00Z</cp:lastPrinted>
  <dcterms:created xsi:type="dcterms:W3CDTF">2022-09-29T08:11:00Z</dcterms:created>
  <dcterms:modified xsi:type="dcterms:W3CDTF">2022-09-29T08:11:00Z</dcterms:modified>
</cp:coreProperties>
</file>